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ED0BC2">
        <w:rPr>
          <w:b/>
          <w:bCs/>
          <w:color w:val="000000"/>
          <w:lang w:val="en-US" w:eastAsia="ar-SA"/>
        </w:rPr>
        <w:t>VII</w:t>
      </w:r>
      <w:r w:rsidR="002932C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B87587">
        <w:rPr>
          <w:sz w:val="28"/>
          <w:szCs w:val="28"/>
          <w:lang w:val="uk-UA"/>
        </w:rPr>
        <w:t>12.03.2021 р.</w:t>
      </w:r>
      <w:r w:rsidR="00B87587">
        <w:rPr>
          <w:sz w:val="28"/>
          <w:szCs w:val="28"/>
          <w:lang w:val="uk-UA"/>
        </w:rPr>
        <w:t xml:space="preserve"> </w:t>
      </w:r>
      <w:r w:rsidR="00514BF6">
        <w:rPr>
          <w:sz w:val="28"/>
          <w:szCs w:val="28"/>
          <w:lang w:val="uk-UA"/>
        </w:rPr>
        <w:t xml:space="preserve">№ </w:t>
      </w:r>
      <w:r w:rsidR="00B87587">
        <w:rPr>
          <w:sz w:val="28"/>
          <w:szCs w:val="28"/>
          <w:lang w:val="uk-UA"/>
        </w:rPr>
        <w:t>297</w:t>
      </w:r>
      <w:bookmarkStart w:id="0" w:name="_GoBack"/>
      <w:bookmarkEnd w:id="0"/>
    </w:p>
    <w:p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:rsidR="00ED6863" w:rsidRPr="00D177A1" w:rsidRDefault="00ED6863" w:rsidP="00323200">
      <w:pPr>
        <w:tabs>
          <w:tab w:val="left" w:pos="4820"/>
          <w:tab w:val="left" w:pos="5245"/>
        </w:tabs>
        <w:ind w:right="41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</w:t>
      </w:r>
      <w:r w:rsidR="002932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проекту </w:t>
      </w:r>
      <w:r w:rsidRPr="00D177A1">
        <w:rPr>
          <w:sz w:val="28"/>
          <w:szCs w:val="28"/>
          <w:lang w:val="uk-UA"/>
        </w:rPr>
        <w:t xml:space="preserve">землеустрою щодо відведення </w:t>
      </w:r>
      <w:r w:rsidR="002932CA">
        <w:rPr>
          <w:sz w:val="28"/>
          <w:szCs w:val="28"/>
          <w:lang w:val="uk-UA"/>
        </w:rPr>
        <w:t>земельної ділянки</w:t>
      </w:r>
      <w:r w:rsidR="00B132BE">
        <w:rPr>
          <w:sz w:val="28"/>
          <w:szCs w:val="28"/>
          <w:lang w:val="uk-UA"/>
        </w:rPr>
        <w:t xml:space="preserve"> безоплатно</w:t>
      </w:r>
      <w:r w:rsidR="002932CA">
        <w:rPr>
          <w:sz w:val="28"/>
          <w:szCs w:val="28"/>
          <w:lang w:val="uk-UA"/>
        </w:rPr>
        <w:t xml:space="preserve"> у</w:t>
      </w:r>
      <w:r w:rsidRPr="00D177A1">
        <w:rPr>
          <w:sz w:val="28"/>
          <w:szCs w:val="28"/>
          <w:lang w:val="uk-UA"/>
        </w:rPr>
        <w:t xml:space="preserve"> власність</w:t>
      </w:r>
      <w:r w:rsidR="002932CA">
        <w:rPr>
          <w:sz w:val="28"/>
          <w:szCs w:val="28"/>
          <w:lang w:val="uk-UA"/>
        </w:rPr>
        <w:t xml:space="preserve"> </w:t>
      </w:r>
      <w:r w:rsidR="00201338">
        <w:rPr>
          <w:sz w:val="28"/>
          <w:szCs w:val="28"/>
          <w:lang w:val="uk-UA"/>
        </w:rPr>
        <w:t xml:space="preserve">гр. </w:t>
      </w:r>
      <w:r w:rsidR="00EF0416">
        <w:rPr>
          <w:sz w:val="28"/>
          <w:szCs w:val="28"/>
          <w:lang w:val="uk-UA"/>
        </w:rPr>
        <w:t>Гладунову Ю.Д.</w:t>
      </w:r>
    </w:p>
    <w:p w:rsidR="00ED6863" w:rsidRPr="00D177A1" w:rsidRDefault="00ED6863" w:rsidP="00ED6863">
      <w:pPr>
        <w:rPr>
          <w:sz w:val="28"/>
          <w:szCs w:val="28"/>
          <w:lang w:val="uk-UA"/>
        </w:rPr>
      </w:pPr>
    </w:p>
    <w:p w:rsidR="00ED6863" w:rsidRPr="006F450A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80,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126, 186 Земельного кодексу України, статті </w:t>
      </w:r>
      <w:r w:rsidR="00C92E9E">
        <w:rPr>
          <w:color w:val="000000" w:themeColor="text1"/>
          <w:spacing w:val="-1"/>
          <w:sz w:val="28"/>
          <w:szCs w:val="28"/>
          <w:lang w:val="uk-UA"/>
        </w:rPr>
        <w:t>19, 54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 на підставі заяви гр.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EF0416">
        <w:rPr>
          <w:sz w:val="28"/>
          <w:szCs w:val="28"/>
          <w:lang w:val="uk-UA"/>
        </w:rPr>
        <w:t xml:space="preserve">Гладунова Ю.Д.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EF0416">
        <w:rPr>
          <w:color w:val="000000" w:themeColor="text1"/>
          <w:spacing w:val="-1"/>
          <w:sz w:val="28"/>
          <w:szCs w:val="28"/>
          <w:lang w:val="uk-UA"/>
        </w:rPr>
        <w:t>11</w:t>
      </w:r>
      <w:r w:rsidR="005C1C17">
        <w:rPr>
          <w:color w:val="000000" w:themeColor="text1"/>
          <w:spacing w:val="-1"/>
          <w:sz w:val="28"/>
          <w:szCs w:val="28"/>
          <w:lang w:val="uk-UA"/>
        </w:rPr>
        <w:t>.02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>.2021 р.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, враховуючи висновок постійної комісії селищної ради з питань </w:t>
      </w:r>
      <w:r w:rsidRPr="006F450A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286D17">
        <w:rPr>
          <w:color w:val="000000" w:themeColor="text1"/>
          <w:sz w:val="28"/>
          <w:szCs w:val="28"/>
          <w:lang w:val="uk-UA"/>
        </w:rPr>
        <w:t>11.03</w:t>
      </w:r>
      <w:r w:rsidR="007E104E">
        <w:rPr>
          <w:color w:val="000000" w:themeColor="text1"/>
          <w:sz w:val="28"/>
          <w:szCs w:val="28"/>
          <w:lang w:val="uk-UA"/>
        </w:rPr>
        <w:t>.</w:t>
      </w:r>
      <w:r w:rsidRPr="006F450A">
        <w:rPr>
          <w:color w:val="000000" w:themeColor="text1"/>
          <w:sz w:val="28"/>
          <w:szCs w:val="28"/>
          <w:lang w:val="uk-UA"/>
        </w:rPr>
        <w:t>2021 р.</w:t>
      </w:r>
      <w:r w:rsidR="00286D17">
        <w:rPr>
          <w:color w:val="000000" w:themeColor="text1"/>
          <w:sz w:val="28"/>
          <w:szCs w:val="28"/>
          <w:lang w:val="uk-UA"/>
        </w:rPr>
        <w:t>,</w:t>
      </w:r>
      <w:r w:rsidRPr="006F450A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ED0BC2">
        <w:rPr>
          <w:color w:val="000000" w:themeColor="text1"/>
          <w:sz w:val="28"/>
          <w:szCs w:val="28"/>
          <w:lang w:val="uk-UA"/>
        </w:rPr>
        <w:t>5</w:t>
      </w:r>
      <w:r w:rsidRPr="006F450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:rsidR="00ED6863" w:rsidRPr="006F450A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6F450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7F2BE5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1. </w:t>
      </w:r>
      <w:r w:rsidRPr="006F450A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6F450A">
        <w:rPr>
          <w:color w:val="000000" w:themeColor="text1"/>
          <w:sz w:val="28"/>
          <w:szCs w:val="28"/>
          <w:lang w:val="uk-UA"/>
        </w:rPr>
        <w:t>атвердити проект землеустрою щодо відведення земельної ділянки</w:t>
      </w:r>
      <w:r w:rsidR="002932CA"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="00D13979" w:rsidRPr="006F450A">
        <w:rPr>
          <w:color w:val="000000" w:themeColor="text1"/>
          <w:sz w:val="28"/>
          <w:szCs w:val="28"/>
          <w:lang w:val="uk-UA"/>
        </w:rPr>
        <w:t xml:space="preserve">безоплатно </w:t>
      </w:r>
      <w:r w:rsidRPr="006F450A">
        <w:rPr>
          <w:color w:val="000000" w:themeColor="text1"/>
          <w:sz w:val="28"/>
          <w:szCs w:val="28"/>
          <w:lang w:val="uk-UA"/>
        </w:rPr>
        <w:t>у власність гр</w:t>
      </w:r>
      <w:r w:rsidR="00D13979" w:rsidRPr="006F450A">
        <w:rPr>
          <w:color w:val="000000" w:themeColor="text1"/>
          <w:sz w:val="28"/>
          <w:szCs w:val="28"/>
          <w:lang w:val="uk-UA"/>
        </w:rPr>
        <w:t>омадянину</w:t>
      </w:r>
      <w:r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="00EF0416">
        <w:rPr>
          <w:color w:val="000000" w:themeColor="text1"/>
          <w:sz w:val="28"/>
          <w:szCs w:val="28"/>
          <w:lang w:val="uk-UA"/>
        </w:rPr>
        <w:t>Гладунову Юрію Дмитровичу</w:t>
      </w:r>
      <w:r w:rsidR="002932CA"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z w:val="28"/>
          <w:szCs w:val="28"/>
          <w:lang w:val="uk-UA"/>
        </w:rPr>
        <w:t>для будівництва та обслуговування жилого б</w:t>
      </w:r>
      <w:r w:rsidR="00D13979" w:rsidRPr="006F450A">
        <w:rPr>
          <w:color w:val="000000" w:themeColor="text1"/>
          <w:sz w:val="28"/>
          <w:szCs w:val="28"/>
          <w:lang w:val="uk-UA"/>
        </w:rPr>
        <w:t>удинку, господарських будівель і</w:t>
      </w:r>
      <w:r w:rsidRPr="006F450A">
        <w:rPr>
          <w:color w:val="000000" w:themeColor="text1"/>
          <w:sz w:val="28"/>
          <w:szCs w:val="28"/>
          <w:lang w:val="uk-UA"/>
        </w:rPr>
        <w:t xml:space="preserve"> споруд (присадибн</w:t>
      </w:r>
      <w:r w:rsidR="002932CA" w:rsidRPr="006F450A">
        <w:rPr>
          <w:color w:val="000000" w:themeColor="text1"/>
          <w:sz w:val="28"/>
          <w:szCs w:val="28"/>
          <w:lang w:val="uk-UA"/>
        </w:rPr>
        <w:t>а ділянка) загальною площею 0,1</w:t>
      </w:r>
      <w:r w:rsidR="00FF614E">
        <w:rPr>
          <w:color w:val="000000" w:themeColor="text1"/>
          <w:sz w:val="28"/>
          <w:szCs w:val="28"/>
          <w:lang w:val="uk-UA"/>
        </w:rPr>
        <w:t>2</w:t>
      </w:r>
      <w:r w:rsidRPr="006F450A">
        <w:rPr>
          <w:color w:val="000000" w:themeColor="text1"/>
          <w:sz w:val="28"/>
          <w:szCs w:val="28"/>
          <w:lang w:val="uk-UA"/>
        </w:rPr>
        <w:t>00 га</w:t>
      </w:r>
      <w:r w:rsidR="007E104E">
        <w:rPr>
          <w:color w:val="000000" w:themeColor="text1"/>
          <w:sz w:val="28"/>
          <w:szCs w:val="28"/>
          <w:lang w:val="uk-UA"/>
        </w:rPr>
        <w:t>,</w:t>
      </w:r>
      <w:r w:rsidRPr="006F450A">
        <w:rPr>
          <w:color w:val="000000" w:themeColor="text1"/>
          <w:sz w:val="28"/>
          <w:szCs w:val="28"/>
          <w:lang w:val="uk-UA"/>
        </w:rPr>
        <w:t xml:space="preserve"> розташованої </w:t>
      </w:r>
      <w:r w:rsidR="00D13979" w:rsidRPr="006F450A">
        <w:rPr>
          <w:color w:val="000000" w:themeColor="text1"/>
          <w:sz w:val="28"/>
          <w:szCs w:val="28"/>
          <w:lang w:val="uk-UA"/>
        </w:rPr>
        <w:t>за адресою:</w:t>
      </w:r>
      <w:r w:rsidR="007E104E">
        <w:rPr>
          <w:color w:val="000000" w:themeColor="text1"/>
          <w:sz w:val="28"/>
          <w:szCs w:val="28"/>
          <w:lang w:val="uk-UA"/>
        </w:rPr>
        <w:t xml:space="preserve"> </w:t>
      </w:r>
      <w:r w:rsidR="002932CA" w:rsidRPr="006F450A">
        <w:rPr>
          <w:color w:val="000000" w:themeColor="text1"/>
          <w:sz w:val="28"/>
          <w:szCs w:val="28"/>
          <w:lang w:val="uk-UA"/>
        </w:rPr>
        <w:t xml:space="preserve">вул. </w:t>
      </w:r>
      <w:r w:rsidR="00FF614E">
        <w:rPr>
          <w:color w:val="000000" w:themeColor="text1"/>
          <w:sz w:val="28"/>
          <w:szCs w:val="28"/>
          <w:lang w:val="uk-UA"/>
        </w:rPr>
        <w:t>Миру</w:t>
      </w:r>
      <w:r w:rsidRPr="006F450A">
        <w:rPr>
          <w:color w:val="000000" w:themeColor="text1"/>
          <w:sz w:val="28"/>
          <w:szCs w:val="28"/>
          <w:lang w:val="uk-UA"/>
        </w:rPr>
        <w:t>,</w:t>
      </w:r>
      <w:r w:rsidR="005C1C17">
        <w:rPr>
          <w:color w:val="000000" w:themeColor="text1"/>
          <w:sz w:val="28"/>
          <w:szCs w:val="28"/>
          <w:lang w:val="uk-UA"/>
        </w:rPr>
        <w:t xml:space="preserve"> </w:t>
      </w:r>
      <w:r w:rsidR="00FF614E">
        <w:rPr>
          <w:color w:val="000000" w:themeColor="text1"/>
          <w:sz w:val="28"/>
          <w:szCs w:val="28"/>
          <w:lang w:val="uk-UA"/>
        </w:rPr>
        <w:t>9В,</w:t>
      </w:r>
      <w:r w:rsidRPr="006F450A">
        <w:rPr>
          <w:color w:val="000000" w:themeColor="text1"/>
          <w:sz w:val="28"/>
          <w:szCs w:val="28"/>
          <w:lang w:val="uk-UA"/>
        </w:rPr>
        <w:t xml:space="preserve"> смт Новотроїцьке </w:t>
      </w:r>
      <w:r w:rsidR="005C1C17">
        <w:rPr>
          <w:color w:val="000000" w:themeColor="text1"/>
          <w:sz w:val="28"/>
          <w:szCs w:val="28"/>
          <w:lang w:val="uk-UA"/>
        </w:rPr>
        <w:t>Новотроїцьк</w:t>
      </w:r>
      <w:r w:rsidR="00FF614E">
        <w:rPr>
          <w:color w:val="000000" w:themeColor="text1"/>
          <w:sz w:val="28"/>
          <w:szCs w:val="28"/>
          <w:lang w:val="uk-UA"/>
        </w:rPr>
        <w:t>ого</w:t>
      </w:r>
      <w:r w:rsidR="005C1C17">
        <w:rPr>
          <w:color w:val="000000" w:themeColor="text1"/>
          <w:sz w:val="28"/>
          <w:szCs w:val="28"/>
          <w:lang w:val="uk-UA"/>
        </w:rPr>
        <w:t xml:space="preserve"> район</w:t>
      </w:r>
      <w:r w:rsidR="00FF614E">
        <w:rPr>
          <w:color w:val="000000" w:themeColor="text1"/>
          <w:sz w:val="28"/>
          <w:szCs w:val="28"/>
          <w:lang w:val="uk-UA"/>
        </w:rPr>
        <w:t>у</w:t>
      </w:r>
      <w:r w:rsidRPr="006F450A">
        <w:rPr>
          <w:color w:val="000000" w:themeColor="text1"/>
          <w:sz w:val="28"/>
          <w:szCs w:val="28"/>
          <w:lang w:val="uk-UA"/>
        </w:rPr>
        <w:t xml:space="preserve"> Херсонської області</w:t>
      </w:r>
      <w:r w:rsidR="00D13979" w:rsidRPr="006F450A">
        <w:rPr>
          <w:color w:val="000000" w:themeColor="text1"/>
          <w:sz w:val="28"/>
          <w:szCs w:val="28"/>
          <w:lang w:val="uk-UA"/>
        </w:rPr>
        <w:t xml:space="preserve"> (зем</w:t>
      </w:r>
      <w:r w:rsidRPr="006F450A">
        <w:rPr>
          <w:color w:val="000000" w:themeColor="text1"/>
          <w:sz w:val="28"/>
          <w:szCs w:val="28"/>
          <w:lang w:val="uk-UA"/>
        </w:rPr>
        <w:t>л</w:t>
      </w:r>
      <w:r w:rsidR="00D13979" w:rsidRPr="006F450A">
        <w:rPr>
          <w:color w:val="000000" w:themeColor="text1"/>
          <w:sz w:val="28"/>
          <w:szCs w:val="28"/>
          <w:lang w:val="uk-UA"/>
        </w:rPr>
        <w:t>і</w:t>
      </w:r>
      <w:r w:rsidRPr="006F450A">
        <w:rPr>
          <w:color w:val="000000" w:themeColor="text1"/>
          <w:sz w:val="28"/>
          <w:szCs w:val="28"/>
          <w:lang w:val="uk-UA"/>
        </w:rPr>
        <w:t xml:space="preserve"> житлової та громадської забудови</w:t>
      </w:r>
      <w:r w:rsidR="00D13979" w:rsidRPr="006F450A">
        <w:rPr>
          <w:color w:val="000000" w:themeColor="text1"/>
          <w:sz w:val="28"/>
          <w:szCs w:val="28"/>
          <w:lang w:val="uk-UA"/>
        </w:rPr>
        <w:t>)</w:t>
      </w:r>
      <w:r w:rsidRPr="006F450A">
        <w:rPr>
          <w:color w:val="000000" w:themeColor="text1"/>
          <w:sz w:val="28"/>
          <w:szCs w:val="28"/>
          <w:lang w:val="uk-UA"/>
        </w:rPr>
        <w:t xml:space="preserve">. </w:t>
      </w:r>
    </w:p>
    <w:p w:rsidR="00ED6863" w:rsidRPr="006F450A" w:rsidRDefault="00ED6863" w:rsidP="00ED0BC2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Кадастровий номер: 6524455100:02:001:11</w:t>
      </w:r>
      <w:r w:rsidR="00FF614E">
        <w:rPr>
          <w:color w:val="000000" w:themeColor="text1"/>
          <w:sz w:val="28"/>
          <w:szCs w:val="28"/>
          <w:lang w:val="uk-UA"/>
        </w:rPr>
        <w:t>87</w:t>
      </w:r>
      <w:r w:rsidRPr="006F450A">
        <w:rPr>
          <w:color w:val="000000" w:themeColor="text1"/>
          <w:sz w:val="28"/>
          <w:szCs w:val="28"/>
          <w:lang w:val="uk-UA"/>
        </w:rPr>
        <w:t>.</w:t>
      </w:r>
    </w:p>
    <w:p w:rsidR="00ED6863" w:rsidRPr="006F450A" w:rsidRDefault="00ED0BC2" w:rsidP="00ED6863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ED6863" w:rsidRPr="006F450A">
        <w:rPr>
          <w:color w:val="000000" w:themeColor="text1"/>
          <w:sz w:val="28"/>
          <w:szCs w:val="28"/>
          <w:lang w:val="uk-UA"/>
        </w:rPr>
        <w:t xml:space="preserve">2. Громадянину </w:t>
      </w:r>
      <w:r w:rsidR="00FF614E" w:rsidRPr="00FF614E">
        <w:rPr>
          <w:sz w:val="28"/>
          <w:szCs w:val="28"/>
          <w:lang w:val="uk-UA"/>
        </w:rPr>
        <w:t>Гладунову Ю.Д.</w:t>
      </w:r>
      <w:r w:rsidR="00ED6863" w:rsidRPr="006F450A">
        <w:rPr>
          <w:color w:val="000000" w:themeColor="text1"/>
          <w:sz w:val="28"/>
          <w:szCs w:val="28"/>
          <w:lang w:val="uk-UA"/>
        </w:rPr>
        <w:t>:</w:t>
      </w:r>
    </w:p>
    <w:p w:rsidR="00ED6863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2.1. Провести державну реєстрацію права власності на земельну ділянку в установленому законодавством порядку.</w:t>
      </w:r>
    </w:p>
    <w:p w:rsidR="00ED6863" w:rsidRPr="00D177A1" w:rsidRDefault="00ED6863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2.2. Використовувати земельну ділянку за цільовим</w:t>
      </w:r>
      <w:r w:rsidRPr="00D177A1">
        <w:rPr>
          <w:color w:val="000000" w:themeColor="text1"/>
          <w:sz w:val="28"/>
          <w:szCs w:val="28"/>
          <w:lang w:val="uk-UA"/>
        </w:rPr>
        <w:t xml:space="preserve"> призначенням.</w:t>
      </w:r>
    </w:p>
    <w:p w:rsidR="00ED6863" w:rsidRPr="00D177A1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Pr="00D177A1">
        <w:rPr>
          <w:color w:val="000000" w:themeColor="text1"/>
          <w:sz w:val="28"/>
          <w:szCs w:val="28"/>
          <w:lang w:val="uk-UA"/>
        </w:rPr>
        <w:t>3. Контроль за виконанням цього рішення покласти на</w:t>
      </w:r>
      <w:r>
        <w:rPr>
          <w:color w:val="000000" w:themeColor="text1"/>
          <w:sz w:val="28"/>
          <w:szCs w:val="28"/>
          <w:lang w:val="uk-UA"/>
        </w:rPr>
        <w:t xml:space="preserve"> постійну комісію селищної ради з питань </w:t>
      </w:r>
      <w:r w:rsidRPr="00D177A1">
        <w:rPr>
          <w:color w:val="000000" w:themeColor="text1"/>
          <w:sz w:val="28"/>
          <w:szCs w:val="28"/>
          <w:lang w:val="uk-UA"/>
        </w:rPr>
        <w:t>е</w:t>
      </w:r>
      <w:r>
        <w:rPr>
          <w:color w:val="000000" w:themeColor="text1"/>
          <w:sz w:val="28"/>
          <w:szCs w:val="28"/>
          <w:lang w:val="uk-UA"/>
        </w:rPr>
        <w:t xml:space="preserve">кології, земельних відносин, </w:t>
      </w:r>
      <w:r w:rsidRPr="00D177A1">
        <w:rPr>
          <w:color w:val="000000" w:themeColor="text1"/>
          <w:sz w:val="28"/>
          <w:szCs w:val="28"/>
          <w:lang w:val="uk-UA"/>
        </w:rPr>
        <w:t>розвитку села та охорони навколишнього середовища.</w:t>
      </w:r>
    </w:p>
    <w:p w:rsidR="00ED6863" w:rsidRPr="00D177A1" w:rsidRDefault="00ED6863" w:rsidP="00ED6863">
      <w:pPr>
        <w:rPr>
          <w:color w:val="000000" w:themeColor="text1"/>
          <w:sz w:val="28"/>
          <w:szCs w:val="28"/>
          <w:lang w:val="uk-UA"/>
        </w:rPr>
      </w:pPr>
    </w:p>
    <w:p w:rsidR="00ED6863" w:rsidRDefault="00ED6863" w:rsidP="00ED6863">
      <w:pPr>
        <w:ind w:right="-2"/>
        <w:jc w:val="both"/>
        <w:rPr>
          <w:sz w:val="28"/>
          <w:szCs w:val="28"/>
          <w:lang w:val="uk-UA"/>
        </w:rPr>
      </w:pPr>
    </w:p>
    <w:p w:rsidR="00ED6863" w:rsidRPr="00D928A8" w:rsidRDefault="00ED6863" w:rsidP="00ED6863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2932CA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:rsidR="00A25053" w:rsidRDefault="00A25053"/>
    <w:sectPr w:rsidR="00A25053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0FA9" w:rsidRDefault="00610FA9">
      <w:r>
        <w:separator/>
      </w:r>
    </w:p>
  </w:endnote>
  <w:endnote w:type="continuationSeparator" w:id="0">
    <w:p w:rsidR="00610FA9" w:rsidRDefault="00610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0FA9" w:rsidRDefault="00610FA9">
      <w:r>
        <w:separator/>
      </w:r>
    </w:p>
  </w:footnote>
  <w:footnote w:type="continuationSeparator" w:id="0">
    <w:p w:rsidR="00610FA9" w:rsidRDefault="00610F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3B3A77" w:rsidP="00ED0BC2">
    <w:pPr>
      <w:pStyle w:val="a9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863"/>
    <w:rsid w:val="000150E9"/>
    <w:rsid w:val="0008219F"/>
    <w:rsid w:val="000A2C7B"/>
    <w:rsid w:val="000C118E"/>
    <w:rsid w:val="000F4448"/>
    <w:rsid w:val="00147BE3"/>
    <w:rsid w:val="001C3BC5"/>
    <w:rsid w:val="00200227"/>
    <w:rsid w:val="00201338"/>
    <w:rsid w:val="00286D17"/>
    <w:rsid w:val="002932CA"/>
    <w:rsid w:val="00323200"/>
    <w:rsid w:val="003849A7"/>
    <w:rsid w:val="003B3A77"/>
    <w:rsid w:val="00400C96"/>
    <w:rsid w:val="00406AED"/>
    <w:rsid w:val="00414582"/>
    <w:rsid w:val="00425146"/>
    <w:rsid w:val="004A6B90"/>
    <w:rsid w:val="004E4207"/>
    <w:rsid w:val="00514BF6"/>
    <w:rsid w:val="005C1C17"/>
    <w:rsid w:val="005C77DF"/>
    <w:rsid w:val="005D2D62"/>
    <w:rsid w:val="00610FA9"/>
    <w:rsid w:val="0063237B"/>
    <w:rsid w:val="006F450A"/>
    <w:rsid w:val="00757849"/>
    <w:rsid w:val="007B585D"/>
    <w:rsid w:val="007E057B"/>
    <w:rsid w:val="007E104E"/>
    <w:rsid w:val="007F2BE5"/>
    <w:rsid w:val="00821EBA"/>
    <w:rsid w:val="008C2040"/>
    <w:rsid w:val="00933D9A"/>
    <w:rsid w:val="00956655"/>
    <w:rsid w:val="009B0D7F"/>
    <w:rsid w:val="009C33E5"/>
    <w:rsid w:val="00A25053"/>
    <w:rsid w:val="00AB0D3A"/>
    <w:rsid w:val="00AD32BD"/>
    <w:rsid w:val="00B0147F"/>
    <w:rsid w:val="00B07135"/>
    <w:rsid w:val="00B132BE"/>
    <w:rsid w:val="00B254D9"/>
    <w:rsid w:val="00B87587"/>
    <w:rsid w:val="00C92E9E"/>
    <w:rsid w:val="00D13979"/>
    <w:rsid w:val="00D473F7"/>
    <w:rsid w:val="00E85026"/>
    <w:rsid w:val="00EC0DA3"/>
    <w:rsid w:val="00ED0BC2"/>
    <w:rsid w:val="00ED6863"/>
    <w:rsid w:val="00EE45CA"/>
    <w:rsid w:val="00EF0416"/>
    <w:rsid w:val="00F91B82"/>
    <w:rsid w:val="00FB2733"/>
    <w:rsid w:val="00FF3278"/>
    <w:rsid w:val="00FF6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E7987"/>
  <w15:docId w15:val="{8F956E8A-6449-4767-B8D4-D51DBD15A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2021-03-09T09:42:00Z</cp:lastPrinted>
  <dcterms:created xsi:type="dcterms:W3CDTF">2021-02-22T07:29:00Z</dcterms:created>
  <dcterms:modified xsi:type="dcterms:W3CDTF">2021-03-16T06:30:00Z</dcterms:modified>
</cp:coreProperties>
</file>